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2AA1E2" w14:textId="4C5B4B37" w:rsidR="00833F85" w:rsidRDefault="00833F85" w:rsidP="00833F8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833F85">
        <w:rPr>
          <w:rFonts w:ascii="Times New Roman" w:eastAsia="Times New Roman" w:hAnsi="Times New Roman" w:cs="Times New Roman"/>
          <w:sz w:val="24"/>
          <w:szCs w:val="24"/>
          <w:lang w:eastAsia="es-MX"/>
        </w:rPr>
        <w:t>Mostrar el salario del empleado que gana mas</w:t>
      </w:r>
    </w:p>
    <w:p w14:paraId="656161C2" w14:textId="53809CFA" w:rsidR="000A3418" w:rsidRPr="00833F85" w:rsidRDefault="000A3418" w:rsidP="000A341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081306A1" wp14:editId="0EAC77C0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4401" w14:textId="097ABC06" w:rsidR="00833F85" w:rsidRDefault="00833F85" w:rsidP="00833F8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833F85">
        <w:rPr>
          <w:rFonts w:ascii="Times New Roman" w:eastAsia="Times New Roman" w:hAnsi="Times New Roman" w:cs="Times New Roman"/>
          <w:sz w:val="24"/>
          <w:szCs w:val="24"/>
          <w:lang w:eastAsia="es-MX"/>
        </w:rPr>
        <w:t>Mostrar el salario del empleado que gana menos</w:t>
      </w:r>
    </w:p>
    <w:p w14:paraId="448BD94B" w14:textId="5F589F31" w:rsidR="000A3418" w:rsidRPr="00833F85" w:rsidRDefault="000A3418" w:rsidP="000A341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65E00E6A" wp14:editId="163A6B87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993B" w14:textId="5A3BC8A6" w:rsidR="00833F85" w:rsidRDefault="00833F85" w:rsidP="00833F8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833F85">
        <w:rPr>
          <w:rFonts w:ascii="Times New Roman" w:eastAsia="Times New Roman" w:hAnsi="Times New Roman" w:cs="Times New Roman"/>
          <w:sz w:val="24"/>
          <w:szCs w:val="24"/>
          <w:lang w:eastAsia="es-MX"/>
        </w:rPr>
        <w:t>Muestre cual es el promedio del salario que perciben los trabajadores</w:t>
      </w:r>
    </w:p>
    <w:p w14:paraId="428D6165" w14:textId="492E3BFD" w:rsidR="000A3418" w:rsidRPr="00833F85" w:rsidRDefault="000A3418" w:rsidP="000A341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lastRenderedPageBreak/>
        <w:drawing>
          <wp:inline distT="0" distB="0" distL="0" distR="0" wp14:anchorId="0DC047F5" wp14:editId="3A7712E0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2F20" w14:textId="051BE748" w:rsidR="00833F85" w:rsidRDefault="00833F85" w:rsidP="00833F8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833F85">
        <w:rPr>
          <w:rFonts w:ascii="Times New Roman" w:eastAsia="Times New Roman" w:hAnsi="Times New Roman" w:cs="Times New Roman"/>
          <w:sz w:val="24"/>
          <w:szCs w:val="24"/>
          <w:lang w:eastAsia="es-MX"/>
        </w:rPr>
        <w:t>Crear una consulta que muestre la cantidad que gasta la empresa en salarios</w:t>
      </w:r>
    </w:p>
    <w:p w14:paraId="1A8468B6" w14:textId="6D376840" w:rsidR="000A3418" w:rsidRPr="00833F85" w:rsidRDefault="000A3418" w:rsidP="000A341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01A7544B" wp14:editId="06956AFB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9087" w14:textId="79DF5797" w:rsidR="00833F85" w:rsidRDefault="00833F85" w:rsidP="00833F8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833F85">
        <w:rPr>
          <w:rFonts w:ascii="Times New Roman" w:eastAsia="Times New Roman" w:hAnsi="Times New Roman" w:cs="Times New Roman"/>
          <w:sz w:val="24"/>
          <w:szCs w:val="24"/>
          <w:lang w:eastAsia="es-MX"/>
        </w:rPr>
        <w:t>Crear una consulta que muestre la cantidad que gasta la empresa en salarios quincenales (sup</w:t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o</w:t>
      </w:r>
      <w:r w:rsidRPr="00833F85">
        <w:rPr>
          <w:rFonts w:ascii="Times New Roman" w:eastAsia="Times New Roman" w:hAnsi="Times New Roman" w:cs="Times New Roman"/>
          <w:sz w:val="24"/>
          <w:szCs w:val="24"/>
          <w:lang w:eastAsia="es-MX"/>
        </w:rPr>
        <w:t>niendo que el dato almacenado es mensual)</w:t>
      </w:r>
    </w:p>
    <w:p w14:paraId="08304640" w14:textId="49EACA1B" w:rsidR="006936C6" w:rsidRPr="00833F85" w:rsidRDefault="006936C6" w:rsidP="006936C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4F584998" wp14:editId="705076D0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63D5" w14:textId="41B8A517" w:rsidR="00833F85" w:rsidRDefault="00833F85" w:rsidP="00833F8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833F85">
        <w:rPr>
          <w:rFonts w:ascii="Times New Roman" w:eastAsia="Times New Roman" w:hAnsi="Times New Roman" w:cs="Times New Roman"/>
          <w:sz w:val="24"/>
          <w:szCs w:val="24"/>
          <w:lang w:eastAsia="es-MX"/>
        </w:rPr>
        <w:t>Mostrar cuantas propiedades en renta existen</w:t>
      </w:r>
    </w:p>
    <w:p w14:paraId="63A24A15" w14:textId="53FA2033" w:rsidR="00E14D28" w:rsidRPr="00833F85" w:rsidRDefault="00467CAA" w:rsidP="00E14D2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3DB23572" wp14:editId="6D3CE909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C595" w14:textId="54C4E2F9" w:rsidR="00833F85" w:rsidRDefault="00833F85" w:rsidP="00833F8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833F85">
        <w:rPr>
          <w:rFonts w:ascii="Times New Roman" w:eastAsia="Times New Roman" w:hAnsi="Times New Roman" w:cs="Times New Roman"/>
          <w:sz w:val="24"/>
          <w:szCs w:val="24"/>
          <w:lang w:eastAsia="es-MX"/>
        </w:rPr>
        <w:t>Mostrar cuantas visitas a las propiedades se han hecho</w:t>
      </w:r>
    </w:p>
    <w:p w14:paraId="20444918" w14:textId="7E4CAC5D" w:rsidR="00467CAA" w:rsidRPr="00833F85" w:rsidRDefault="00467CAA" w:rsidP="00467CA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5E7D5F53" wp14:editId="17B6B64C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D1D9" w14:textId="44B91676" w:rsidR="00833F85" w:rsidRDefault="00833F85" w:rsidP="00833F8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833F85">
        <w:rPr>
          <w:rFonts w:ascii="Times New Roman" w:eastAsia="Times New Roman" w:hAnsi="Times New Roman" w:cs="Times New Roman"/>
          <w:sz w:val="24"/>
          <w:szCs w:val="24"/>
          <w:lang w:eastAsia="es-MX"/>
        </w:rPr>
        <w:t>Mostar la cantidad de clientes que atiende la empresa</w:t>
      </w:r>
    </w:p>
    <w:p w14:paraId="0B9F9386" w14:textId="7D50363C" w:rsidR="00DC5CC9" w:rsidRPr="00833F85" w:rsidRDefault="000658B2" w:rsidP="00DC5CC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093D86F3" wp14:editId="3570E47E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612D" w14:textId="1D50F4F6" w:rsidR="00833F85" w:rsidRDefault="00833F85" w:rsidP="00833F8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833F85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Mostrar cuantas propiedades en renta que cuesten </w:t>
      </w:r>
      <w:r w:rsidRPr="00833F85">
        <w:rPr>
          <w:rFonts w:ascii="Times New Roman" w:eastAsia="Times New Roman" w:hAnsi="Times New Roman" w:cs="Times New Roman"/>
          <w:sz w:val="24"/>
          <w:szCs w:val="24"/>
          <w:lang w:eastAsia="es-MX"/>
        </w:rPr>
        <w:t>más</w:t>
      </w:r>
      <w:r w:rsidRPr="00833F85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de 350 euros existen</w:t>
      </w:r>
    </w:p>
    <w:p w14:paraId="45D2301F" w14:textId="41531032" w:rsidR="00A9577D" w:rsidRPr="00833F85" w:rsidRDefault="00A9577D" w:rsidP="00A9577D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2AA1180C" wp14:editId="59CB3862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D230" w14:textId="0F975097" w:rsidR="00833F85" w:rsidRDefault="00833F85" w:rsidP="00833F8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833F85">
        <w:rPr>
          <w:rFonts w:ascii="Times New Roman" w:eastAsia="Times New Roman" w:hAnsi="Times New Roman" w:cs="Times New Roman"/>
          <w:sz w:val="24"/>
          <w:szCs w:val="24"/>
          <w:lang w:eastAsia="es-MX"/>
        </w:rPr>
        <w:t>Mostrar cuantas visitas a la propiedad CR56 se han hecho</w:t>
      </w:r>
    </w:p>
    <w:p w14:paraId="3AFB6FB9" w14:textId="16EB9BB5" w:rsidR="00916F53" w:rsidRPr="00833F85" w:rsidRDefault="00916F53" w:rsidP="00916F5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67C131AA" wp14:editId="4C172BC0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6949" w14:textId="217B5DBA" w:rsidR="00833F85" w:rsidRDefault="00833F85" w:rsidP="00833F8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833F85">
        <w:rPr>
          <w:rFonts w:ascii="Times New Roman" w:eastAsia="Times New Roman" w:hAnsi="Times New Roman" w:cs="Times New Roman"/>
          <w:sz w:val="24"/>
          <w:szCs w:val="24"/>
          <w:lang w:eastAsia="es-MX"/>
        </w:rPr>
        <w:t>Mostar la cantidad de clientes que puedan pagar una renta mayor a 500 euros atiende la empresa</w:t>
      </w:r>
    </w:p>
    <w:p w14:paraId="14C761F8" w14:textId="2E8699D7" w:rsidR="0015120D" w:rsidRPr="00833F85" w:rsidRDefault="0015120D" w:rsidP="0015120D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7CC893FC" wp14:editId="23E189CE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D417" w14:textId="5DF4217C" w:rsidR="00833F85" w:rsidRDefault="00833F85" w:rsidP="00833F8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833F85">
        <w:rPr>
          <w:rFonts w:ascii="Times New Roman" w:eastAsia="Times New Roman" w:hAnsi="Times New Roman" w:cs="Times New Roman"/>
          <w:sz w:val="24"/>
          <w:szCs w:val="24"/>
          <w:lang w:eastAsia="es-MX"/>
        </w:rPr>
        <w:t>Calcular el promedio de la renta que pueden pagar los clientes</w:t>
      </w:r>
    </w:p>
    <w:p w14:paraId="79B5697C" w14:textId="17361AF7" w:rsidR="00D2747E" w:rsidRPr="00833F85" w:rsidRDefault="00D2747E" w:rsidP="00D2747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11B52FA8" wp14:editId="60818DB1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1D2B" w14:textId="177C908E" w:rsidR="00833F85" w:rsidRDefault="00833F85" w:rsidP="00833F8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833F85">
        <w:rPr>
          <w:rFonts w:ascii="Times New Roman" w:eastAsia="Times New Roman" w:hAnsi="Times New Roman" w:cs="Times New Roman"/>
          <w:sz w:val="24"/>
          <w:szCs w:val="24"/>
          <w:lang w:eastAsia="es-MX"/>
        </w:rPr>
        <w:t>Mostrar el total de rentas r</w:t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e</w:t>
      </w:r>
      <w:r w:rsidRPr="00833F85">
        <w:rPr>
          <w:rFonts w:ascii="Times New Roman" w:eastAsia="Times New Roman" w:hAnsi="Times New Roman" w:cs="Times New Roman"/>
          <w:sz w:val="24"/>
          <w:szCs w:val="24"/>
          <w:lang w:eastAsia="es-MX"/>
        </w:rPr>
        <w:t>caudadas</w:t>
      </w:r>
      <w:r w:rsidR="00AD1FBE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</w:t>
      </w:r>
      <w:r w:rsidRPr="00833F85">
        <w:rPr>
          <w:rFonts w:ascii="Times New Roman" w:eastAsia="Times New Roman" w:hAnsi="Times New Roman" w:cs="Times New Roman"/>
          <w:sz w:val="24"/>
          <w:szCs w:val="24"/>
          <w:lang w:eastAsia="es-MX"/>
        </w:rPr>
        <w:t>al mes</w:t>
      </w:r>
    </w:p>
    <w:p w14:paraId="20C260F1" w14:textId="0C39E88A" w:rsidR="006B6DF8" w:rsidRPr="00833F85" w:rsidRDefault="004A4981" w:rsidP="006B6DF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249AB659" wp14:editId="45258FC9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D7E8" w14:textId="4D09F885" w:rsidR="00833F85" w:rsidRDefault="00833F85" w:rsidP="00833F8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833F85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Mostrar cual es la renta </w:t>
      </w:r>
      <w:r w:rsidR="00AD1FBE" w:rsidRPr="00833F85">
        <w:rPr>
          <w:rFonts w:ascii="Times New Roman" w:eastAsia="Times New Roman" w:hAnsi="Times New Roman" w:cs="Times New Roman"/>
          <w:sz w:val="24"/>
          <w:szCs w:val="24"/>
          <w:lang w:eastAsia="es-MX"/>
        </w:rPr>
        <w:t>más</w:t>
      </w:r>
      <w:r w:rsidRPr="00833F85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cara pagada y </w:t>
      </w:r>
      <w:r w:rsidR="00AD1FBE" w:rsidRPr="00833F85">
        <w:rPr>
          <w:rFonts w:ascii="Times New Roman" w:eastAsia="Times New Roman" w:hAnsi="Times New Roman" w:cs="Times New Roman"/>
          <w:sz w:val="24"/>
          <w:szCs w:val="24"/>
          <w:lang w:eastAsia="es-MX"/>
        </w:rPr>
        <w:t>cuál</w:t>
      </w:r>
      <w:r w:rsidRPr="00833F85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es la </w:t>
      </w:r>
      <w:r w:rsidR="00AD1FBE" w:rsidRPr="00833F85">
        <w:rPr>
          <w:rFonts w:ascii="Times New Roman" w:eastAsia="Times New Roman" w:hAnsi="Times New Roman" w:cs="Times New Roman"/>
          <w:sz w:val="24"/>
          <w:szCs w:val="24"/>
          <w:lang w:eastAsia="es-MX"/>
        </w:rPr>
        <w:t>más</w:t>
      </w:r>
      <w:r w:rsidRPr="00833F85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barata</w:t>
      </w:r>
    </w:p>
    <w:p w14:paraId="128FF2BE" w14:textId="1A0F856D" w:rsidR="004A4981" w:rsidRPr="00833F85" w:rsidRDefault="004A4981" w:rsidP="004A498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607E5AD2" wp14:editId="13E1E6E7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1BE96" w14:textId="5C63E9A8" w:rsidR="00833F85" w:rsidRDefault="00833F85" w:rsidP="00833F8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833F85">
        <w:rPr>
          <w:rFonts w:ascii="Times New Roman" w:eastAsia="Times New Roman" w:hAnsi="Times New Roman" w:cs="Times New Roman"/>
          <w:sz w:val="24"/>
          <w:szCs w:val="24"/>
          <w:lang w:eastAsia="es-MX"/>
        </w:rPr>
        <w:t>Calcular el promedio de la renta que recibe la empresa</w:t>
      </w:r>
    </w:p>
    <w:p w14:paraId="0007C5A6" w14:textId="3E84A3D8" w:rsidR="004A4981" w:rsidRPr="00833F85" w:rsidRDefault="00B453A9" w:rsidP="004A498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018E64BF" wp14:editId="08E72462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827E" w14:textId="266B749B" w:rsidR="00833F85" w:rsidRDefault="00833F85" w:rsidP="00833F8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833F85">
        <w:rPr>
          <w:rFonts w:ascii="Times New Roman" w:eastAsia="Times New Roman" w:hAnsi="Times New Roman" w:cs="Times New Roman"/>
          <w:sz w:val="24"/>
          <w:szCs w:val="24"/>
          <w:lang w:eastAsia="es-MX"/>
        </w:rPr>
        <w:t>Mostrar el total de rentas que pueden pagar los clientes al mes</w:t>
      </w:r>
    </w:p>
    <w:p w14:paraId="03653036" w14:textId="1300A4EA" w:rsidR="00B453A9" w:rsidRPr="00833F85" w:rsidRDefault="00B453A9" w:rsidP="00B453A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1AC369A5" wp14:editId="280ABEA0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B3B" w14:textId="3F3FB793" w:rsidR="00833F85" w:rsidRDefault="00833F85" w:rsidP="00833F8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833F85">
        <w:rPr>
          <w:rFonts w:ascii="Times New Roman" w:eastAsia="Times New Roman" w:hAnsi="Times New Roman" w:cs="Times New Roman"/>
          <w:sz w:val="24"/>
          <w:szCs w:val="24"/>
          <w:lang w:eastAsia="es-MX"/>
        </w:rPr>
        <w:t>Mostrar el total de rentas recaudadas por rentar CASAS</w:t>
      </w:r>
    </w:p>
    <w:p w14:paraId="0A7245C4" w14:textId="22F167B2" w:rsidR="00B453A9" w:rsidRPr="00833F85" w:rsidRDefault="00B453A9" w:rsidP="00B453A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2223EF55" wp14:editId="3E3EFA50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F002" w14:textId="28866466" w:rsidR="00833F85" w:rsidRDefault="00833F85" w:rsidP="00833F8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833F85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EXPLICAR COMO FUNCIONA   </w:t>
      </w:r>
      <w:r w:rsidR="00AD1FBE" w:rsidRPr="00833F85">
        <w:rPr>
          <w:rFonts w:ascii="Times New Roman" w:eastAsia="Times New Roman" w:hAnsi="Times New Roman" w:cs="Times New Roman"/>
          <w:sz w:val="24"/>
          <w:szCs w:val="24"/>
          <w:lang w:eastAsia="es-MX"/>
        </w:rPr>
        <w:t>Max</w:t>
      </w:r>
      <w:r w:rsidRPr="00833F85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y </w:t>
      </w:r>
      <w:r w:rsidR="00AD1FBE">
        <w:rPr>
          <w:rFonts w:ascii="Times New Roman" w:eastAsia="Times New Roman" w:hAnsi="Times New Roman" w:cs="Times New Roman"/>
          <w:sz w:val="24"/>
          <w:szCs w:val="24"/>
          <w:lang w:eastAsia="es-MX"/>
        </w:rPr>
        <w:t>M</w:t>
      </w:r>
      <w:r w:rsidRPr="00833F85">
        <w:rPr>
          <w:rFonts w:ascii="Times New Roman" w:eastAsia="Times New Roman" w:hAnsi="Times New Roman" w:cs="Times New Roman"/>
          <w:sz w:val="24"/>
          <w:szCs w:val="24"/>
          <w:lang w:eastAsia="es-MX"/>
        </w:rPr>
        <w:t>in UTILIZADO EN CAMPOS VARCHAR</w:t>
      </w:r>
    </w:p>
    <w:p w14:paraId="7D6A2BFA" w14:textId="7780E720" w:rsidR="002565CE" w:rsidRDefault="006957F9" w:rsidP="006957F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7CF1FB71" wp14:editId="48209EAD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FA55F" w14:textId="48827B98" w:rsidR="006957F9" w:rsidRPr="006957F9" w:rsidRDefault="006957F9" w:rsidP="006957F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50CC5587" wp14:editId="20951DE2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957F9" w:rsidRPr="006957F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2F0BD4"/>
    <w:multiLevelType w:val="multilevel"/>
    <w:tmpl w:val="E9E46C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5CE"/>
    <w:rsid w:val="000658B2"/>
    <w:rsid w:val="000A3418"/>
    <w:rsid w:val="0015120D"/>
    <w:rsid w:val="002565CE"/>
    <w:rsid w:val="00467CAA"/>
    <w:rsid w:val="004A4981"/>
    <w:rsid w:val="006936C6"/>
    <w:rsid w:val="006957F9"/>
    <w:rsid w:val="006B6DF8"/>
    <w:rsid w:val="00732665"/>
    <w:rsid w:val="00833F85"/>
    <w:rsid w:val="00916F53"/>
    <w:rsid w:val="00993010"/>
    <w:rsid w:val="00A9577D"/>
    <w:rsid w:val="00AD1FBE"/>
    <w:rsid w:val="00B453A9"/>
    <w:rsid w:val="00D2747E"/>
    <w:rsid w:val="00DC5CC9"/>
    <w:rsid w:val="00E14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D553F1"/>
  <w15:chartTrackingRefBased/>
  <w15:docId w15:val="{96093847-2428-42AF-BB0B-11FE10C65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833F8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408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10</Pages>
  <Words>184</Words>
  <Characters>1017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Viramontes</dc:creator>
  <cp:keywords/>
  <dc:description/>
  <cp:lastModifiedBy>Benjamin Viramontes</cp:lastModifiedBy>
  <cp:revision>16</cp:revision>
  <dcterms:created xsi:type="dcterms:W3CDTF">2019-09-27T16:56:00Z</dcterms:created>
  <dcterms:modified xsi:type="dcterms:W3CDTF">2019-09-27T17:32:00Z</dcterms:modified>
</cp:coreProperties>
</file>